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3D1" w:rsidRPr="00E743D1" w:rsidRDefault="00E743D1" w:rsidP="00E743D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E743D1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A66802">
        <w:rPr>
          <w:rFonts w:cstheme="minorHAnsi"/>
          <w:b/>
          <w:sz w:val="24"/>
          <w:szCs w:val="24"/>
          <w:lang w:val="pl-PL"/>
        </w:rPr>
        <w:t xml:space="preserve"> </w:t>
      </w:r>
      <w:r w:rsidR="001967E9">
        <w:rPr>
          <w:rFonts w:cstheme="minorHAnsi"/>
          <w:b/>
          <w:sz w:val="24"/>
          <w:szCs w:val="24"/>
          <w:lang w:val="pl-PL"/>
        </w:rPr>
        <w:t>I.</w:t>
      </w:r>
      <w:r w:rsidRPr="00E743D1">
        <w:rPr>
          <w:rFonts w:cstheme="minorHAnsi"/>
          <w:b/>
          <w:sz w:val="24"/>
          <w:szCs w:val="24"/>
          <w:lang w:val="pl-PL"/>
        </w:rPr>
        <w:t>4</w:t>
      </w:r>
    </w:p>
    <w:p w:rsidR="00E743D1" w:rsidRDefault="00E743D1" w:rsidP="00E743D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E743D1" w:rsidRPr="00E743D1" w:rsidRDefault="00E743D1" w:rsidP="00E743D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E743D1">
        <w:rPr>
          <w:rFonts w:asciiTheme="minorHAnsi" w:hAnsiTheme="minorHAnsi" w:cstheme="minorHAnsi"/>
          <w:sz w:val="40"/>
          <w:szCs w:val="40"/>
          <w:lang w:val="pl-PL"/>
        </w:rPr>
        <w:t>Wnioski z ewaluacji zewnętrznej</w:t>
      </w:r>
    </w:p>
    <w:p w:rsidR="00E743D1" w:rsidRPr="00E743D1" w:rsidRDefault="00E743D1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743D1" w:rsidRDefault="00E743D1" w:rsidP="00E743D1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743D1">
        <w:rPr>
          <w:rFonts w:cstheme="minorHAnsi"/>
          <w:sz w:val="24"/>
          <w:szCs w:val="24"/>
          <w:lang w:val="pl-PL"/>
        </w:rPr>
        <w:t>Celowe i efektywne działania podejmowane wspólnie przez nauczycieli sprzyjają planowaniu i organizowaniu procesów edukacyjnych.</w:t>
      </w:r>
      <w:bookmarkStart w:id="0" w:name="_GoBack"/>
      <w:bookmarkEnd w:id="0"/>
    </w:p>
    <w:p w:rsidR="00E743D1" w:rsidRDefault="00FB54F8" w:rsidP="00E743D1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Uczniowie nie zawsze dostrzegają wykorzystywanie na lekcjach związków pomiędzy różnymi </w:t>
      </w:r>
      <w:r w:rsidR="00E743D1" w:rsidRPr="00E743D1">
        <w:rPr>
          <w:rFonts w:cstheme="minorHAnsi"/>
          <w:sz w:val="24"/>
          <w:szCs w:val="24"/>
          <w:lang w:val="pl-PL"/>
        </w:rPr>
        <w:t>dziedzinami wiedzy.</w:t>
      </w:r>
    </w:p>
    <w:p w:rsidR="00E743D1" w:rsidRDefault="00E743D1" w:rsidP="00E743D1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743D1">
        <w:rPr>
          <w:rFonts w:cstheme="minorHAnsi"/>
          <w:sz w:val="24"/>
          <w:szCs w:val="24"/>
          <w:lang w:val="pl-PL"/>
        </w:rPr>
        <w:t>Uczniowie poznają cele prowadzonych zajęć i formułowane wobec nich wymagania, co sprzyja kształtowaniu u nich umiejętności uczenia się, ale w niewielkim stopniu mają wpływ na dobór celów i kryteriów.</w:t>
      </w:r>
    </w:p>
    <w:p w:rsidR="00E743D1" w:rsidRDefault="00E743D1" w:rsidP="00E743D1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743D1">
        <w:rPr>
          <w:rFonts w:cstheme="minorHAnsi"/>
          <w:sz w:val="24"/>
          <w:szCs w:val="24"/>
          <w:lang w:val="pl-PL"/>
        </w:rPr>
        <w:t>Stosowane przez nauczycieli zróżnicowane, aktywne metody pracy nie zawsze zachęcają uczniów do nauki.</w:t>
      </w:r>
    </w:p>
    <w:p w:rsidR="00E743D1" w:rsidRDefault="00FB54F8" w:rsidP="00E743D1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Nauczyciele oceniają uczniów i informują o postępach zgodnie</w:t>
      </w:r>
      <w:r w:rsidR="00E743D1" w:rsidRPr="00E743D1">
        <w:rPr>
          <w:rFonts w:cstheme="minorHAnsi"/>
          <w:sz w:val="24"/>
          <w:szCs w:val="24"/>
          <w:lang w:val="pl-PL"/>
        </w:rPr>
        <w:t xml:space="preserve"> z </w:t>
      </w:r>
      <w:proofErr w:type="gramStart"/>
      <w:r w:rsidR="00E743D1" w:rsidRPr="00E743D1">
        <w:rPr>
          <w:rFonts w:cstheme="minorHAnsi"/>
          <w:sz w:val="24"/>
          <w:szCs w:val="24"/>
          <w:lang w:val="pl-PL"/>
        </w:rPr>
        <w:t xml:space="preserve">przyjętymi  </w:t>
      </w:r>
      <w:r w:rsidR="00E743D1" w:rsidRPr="00E743D1">
        <w:rPr>
          <w:rFonts w:cstheme="minorHAnsi"/>
          <w:sz w:val="24"/>
          <w:szCs w:val="24"/>
          <w:lang w:val="pl-PL"/>
        </w:rPr>
        <w:br/>
        <w:t>w</w:t>
      </w:r>
      <w:proofErr w:type="gramEnd"/>
      <w:r w:rsidR="00E743D1" w:rsidRPr="00E743D1">
        <w:rPr>
          <w:rFonts w:cstheme="minorHAnsi"/>
          <w:sz w:val="24"/>
          <w:szCs w:val="24"/>
          <w:lang w:val="pl-PL"/>
        </w:rPr>
        <w:t xml:space="preserve"> s</w:t>
      </w:r>
      <w:r>
        <w:rPr>
          <w:rFonts w:cstheme="minorHAnsi"/>
          <w:sz w:val="24"/>
          <w:szCs w:val="24"/>
          <w:lang w:val="pl-PL"/>
        </w:rPr>
        <w:t xml:space="preserve">zkole zasadami, </w:t>
      </w:r>
      <w:r w:rsidR="00E743D1" w:rsidRPr="00E743D1">
        <w:rPr>
          <w:rFonts w:cstheme="minorHAnsi"/>
          <w:sz w:val="24"/>
          <w:szCs w:val="24"/>
          <w:lang w:val="pl-PL"/>
        </w:rPr>
        <w:t>co pomaga uczniom uczyć się.</w:t>
      </w:r>
    </w:p>
    <w:p w:rsidR="00E743D1" w:rsidRPr="00E743D1" w:rsidRDefault="00E743D1" w:rsidP="00E743D1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743D1">
        <w:rPr>
          <w:rFonts w:cstheme="minorHAnsi"/>
          <w:sz w:val="24"/>
          <w:szCs w:val="24"/>
          <w:lang w:val="pl-PL"/>
        </w:rPr>
        <w:t xml:space="preserve">Pomimo </w:t>
      </w:r>
      <w:r w:rsidR="00FB54F8">
        <w:rPr>
          <w:rFonts w:cstheme="minorHAnsi"/>
          <w:sz w:val="24"/>
          <w:szCs w:val="24"/>
          <w:lang w:val="pl-PL"/>
        </w:rPr>
        <w:t xml:space="preserve">starań o dobrą atmosferę podejmowanych przez nauczycieli i innych </w:t>
      </w:r>
      <w:r w:rsidRPr="00E743D1">
        <w:rPr>
          <w:rFonts w:cstheme="minorHAnsi"/>
          <w:sz w:val="24"/>
          <w:szCs w:val="24"/>
          <w:lang w:val="pl-PL"/>
        </w:rPr>
        <w:t>pracowników</w:t>
      </w:r>
      <w:r w:rsidR="00FB54F8">
        <w:rPr>
          <w:rFonts w:cstheme="minorHAnsi"/>
          <w:sz w:val="24"/>
          <w:szCs w:val="24"/>
          <w:lang w:val="pl-PL"/>
        </w:rPr>
        <w:t xml:space="preserve">, są </w:t>
      </w:r>
      <w:r w:rsidRPr="00E743D1">
        <w:rPr>
          <w:rFonts w:cstheme="minorHAnsi"/>
          <w:sz w:val="24"/>
          <w:szCs w:val="24"/>
          <w:lang w:val="pl-PL"/>
        </w:rPr>
        <w:t>w szkole uczniowie, którzy</w:t>
      </w:r>
      <w:r w:rsidR="00FB54F8">
        <w:rPr>
          <w:rFonts w:cstheme="minorHAnsi"/>
          <w:sz w:val="24"/>
          <w:szCs w:val="24"/>
          <w:lang w:val="pl-PL"/>
        </w:rPr>
        <w:t xml:space="preserve"> czują się niedoceniani, czasem </w:t>
      </w:r>
      <w:r w:rsidRPr="00E743D1">
        <w:rPr>
          <w:rFonts w:cstheme="minorHAnsi"/>
          <w:sz w:val="24"/>
          <w:szCs w:val="24"/>
          <w:lang w:val="pl-PL"/>
        </w:rPr>
        <w:t>wyśmiewani przez innych</w:t>
      </w:r>
      <w:r w:rsidR="00A66802">
        <w:rPr>
          <w:rFonts w:cstheme="minorHAnsi"/>
          <w:sz w:val="24"/>
          <w:szCs w:val="24"/>
          <w:lang w:val="pl-PL"/>
        </w:rPr>
        <w:t>.</w:t>
      </w:r>
    </w:p>
    <w:p w:rsidR="00126B9F" w:rsidRDefault="00126B9F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E743D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A66802" w:rsidRDefault="00A66802" w:rsidP="00A66802">
      <w:pPr>
        <w:spacing w:line="276" w:lineRule="auto"/>
        <w:ind w:firstLine="0"/>
        <w:jc w:val="center"/>
        <w:rPr>
          <w:rFonts w:cstheme="minorHAnsi"/>
          <w:sz w:val="20"/>
          <w:szCs w:val="20"/>
          <w:lang w:val="pl-PL"/>
        </w:rPr>
      </w:pPr>
    </w:p>
    <w:p w:rsidR="00A66802" w:rsidRPr="00A66802" w:rsidRDefault="00A66802" w:rsidP="00A66802">
      <w:pPr>
        <w:spacing w:line="276" w:lineRule="auto"/>
        <w:ind w:firstLine="0"/>
        <w:rPr>
          <w:rFonts w:cstheme="minorHAnsi"/>
          <w:lang w:val="pl-PL"/>
        </w:rPr>
      </w:pPr>
      <w:r w:rsidRPr="00A66802">
        <w:rPr>
          <w:rFonts w:cstheme="minorHAnsi"/>
          <w:lang w:val="pl-PL"/>
        </w:rPr>
        <w:t xml:space="preserve">Źródło: </w:t>
      </w:r>
      <w:hyperlink r:id="rId8" w:history="1">
        <w:r w:rsidRPr="00A66802">
          <w:rPr>
            <w:rStyle w:val="Hipercze"/>
            <w:rFonts w:cstheme="minorHAnsi"/>
            <w:lang w:val="pl-PL"/>
          </w:rPr>
          <w:t>http://www.seo2.npseo.pl/reports/1000249552178_public.pdf</w:t>
        </w:r>
      </w:hyperlink>
    </w:p>
    <w:sectPr w:rsidR="00A66802" w:rsidRPr="00A66802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BF2" w:rsidRDefault="00777BF2" w:rsidP="00AB1AF3">
      <w:r>
        <w:separator/>
      </w:r>
    </w:p>
  </w:endnote>
  <w:endnote w:type="continuationSeparator" w:id="0">
    <w:p w:rsidR="00777BF2" w:rsidRDefault="00777BF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410829"/>
      <w:docPartObj>
        <w:docPartGallery w:val="Page Numbers (Bottom of Page)"/>
        <w:docPartUnique/>
      </w:docPartObj>
    </w:sdtPr>
    <w:sdtContent>
      <w:p w:rsidR="001967E9" w:rsidRDefault="001967E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967E9" w:rsidRDefault="001967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BF2" w:rsidRDefault="00777BF2" w:rsidP="00AB1AF3">
      <w:r>
        <w:separator/>
      </w:r>
    </w:p>
  </w:footnote>
  <w:footnote w:type="continuationSeparator" w:id="0">
    <w:p w:rsidR="00777BF2" w:rsidRDefault="00777BF2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967E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967E9" w:rsidRDefault="001967E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967E9" w:rsidRDefault="001967E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967E9" w:rsidRDefault="001967E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B0769"/>
    <w:multiLevelType w:val="hybridMultilevel"/>
    <w:tmpl w:val="33A83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F34538"/>
    <w:multiLevelType w:val="hybridMultilevel"/>
    <w:tmpl w:val="50985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5"/>
  </w:num>
  <w:num w:numId="3">
    <w:abstractNumId w:val="6"/>
  </w:num>
  <w:num w:numId="4">
    <w:abstractNumId w:val="5"/>
  </w:num>
  <w:num w:numId="5">
    <w:abstractNumId w:val="44"/>
  </w:num>
  <w:num w:numId="6">
    <w:abstractNumId w:val="45"/>
  </w:num>
  <w:num w:numId="7">
    <w:abstractNumId w:val="7"/>
  </w:num>
  <w:num w:numId="8">
    <w:abstractNumId w:val="1"/>
  </w:num>
  <w:num w:numId="9">
    <w:abstractNumId w:val="8"/>
  </w:num>
  <w:num w:numId="10">
    <w:abstractNumId w:val="25"/>
  </w:num>
  <w:num w:numId="11">
    <w:abstractNumId w:val="9"/>
  </w:num>
  <w:num w:numId="12">
    <w:abstractNumId w:val="0"/>
  </w:num>
  <w:num w:numId="13">
    <w:abstractNumId w:val="17"/>
  </w:num>
  <w:num w:numId="14">
    <w:abstractNumId w:val="43"/>
  </w:num>
  <w:num w:numId="15">
    <w:abstractNumId w:val="29"/>
  </w:num>
  <w:num w:numId="16">
    <w:abstractNumId w:val="28"/>
  </w:num>
  <w:num w:numId="17">
    <w:abstractNumId w:val="23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6"/>
  </w:num>
  <w:num w:numId="23">
    <w:abstractNumId w:val="31"/>
  </w:num>
  <w:num w:numId="24">
    <w:abstractNumId w:val="20"/>
  </w:num>
  <w:num w:numId="25">
    <w:abstractNumId w:val="41"/>
  </w:num>
  <w:num w:numId="26">
    <w:abstractNumId w:val="12"/>
  </w:num>
  <w:num w:numId="27">
    <w:abstractNumId w:val="11"/>
  </w:num>
  <w:num w:numId="28">
    <w:abstractNumId w:val="39"/>
  </w:num>
  <w:num w:numId="29">
    <w:abstractNumId w:val="16"/>
  </w:num>
  <w:num w:numId="30">
    <w:abstractNumId w:val="30"/>
  </w:num>
  <w:num w:numId="31">
    <w:abstractNumId w:val="37"/>
  </w:num>
  <w:num w:numId="32">
    <w:abstractNumId w:val="4"/>
  </w:num>
  <w:num w:numId="33">
    <w:abstractNumId w:val="10"/>
  </w:num>
  <w:num w:numId="34">
    <w:abstractNumId w:val="3"/>
  </w:num>
  <w:num w:numId="35">
    <w:abstractNumId w:val="42"/>
  </w:num>
  <w:num w:numId="36">
    <w:abstractNumId w:val="13"/>
  </w:num>
  <w:num w:numId="37">
    <w:abstractNumId w:val="27"/>
  </w:num>
  <w:num w:numId="38">
    <w:abstractNumId w:val="24"/>
  </w:num>
  <w:num w:numId="39">
    <w:abstractNumId w:val="40"/>
  </w:num>
  <w:num w:numId="40">
    <w:abstractNumId w:val="14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18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67E9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44E3"/>
    <w:rsid w:val="00245731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77BF2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6680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195D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08F2"/>
    <w:rsid w:val="00E35298"/>
    <w:rsid w:val="00E47B82"/>
    <w:rsid w:val="00E725B8"/>
    <w:rsid w:val="00E72D5A"/>
    <w:rsid w:val="00E743CD"/>
    <w:rsid w:val="00E743D1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B54F8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E743D1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o2.npseo.pl/reports/1000249552178_public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80CA9-4056-46AF-ADE2-9B3D0FBE3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2019-01-04T22:44:00Z</dcterms:created>
  <dcterms:modified xsi:type="dcterms:W3CDTF">2019-02-04T08:00:00Z</dcterms:modified>
</cp:coreProperties>
</file>